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0A40" w14:textId="08F5F95D" w:rsidR="00625A79" w:rsidRDefault="009461B4">
      <w:r>
        <w:rPr>
          <w:noProof/>
        </w:rPr>
        <w:drawing>
          <wp:inline distT="0" distB="0" distL="0" distR="0" wp14:anchorId="5849BD6C" wp14:editId="1FF4AF4E">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3732A7CF" w14:textId="77777777" w:rsidR="009461B4" w:rsidRPr="00A807EC" w:rsidRDefault="009461B4" w:rsidP="009461B4">
      <w:pPr>
        <w:jc w:val="center"/>
        <w:rPr>
          <w:rFonts w:ascii="Cambria" w:hAnsi="Cambria"/>
          <w:sz w:val="44"/>
          <w:szCs w:val="44"/>
        </w:rPr>
      </w:pPr>
      <w:r w:rsidRPr="00A807EC">
        <w:rPr>
          <w:rFonts w:ascii="Cambria" w:hAnsi="Cambria"/>
          <w:sz w:val="44"/>
          <w:szCs w:val="44"/>
        </w:rPr>
        <w:t>POLARPOSTEN</w:t>
      </w:r>
    </w:p>
    <w:p w14:paraId="2D5C93EE" w14:textId="27E08B17" w:rsidR="009461B4" w:rsidRDefault="009461B4" w:rsidP="009461B4">
      <w:pPr>
        <w:tabs>
          <w:tab w:val="left" w:pos="3920"/>
          <w:tab w:val="center" w:pos="4819"/>
        </w:tabs>
        <w:jc w:val="center"/>
        <w:rPr>
          <w:rFonts w:ascii="Cambria" w:hAnsi="Cambria"/>
          <w:sz w:val="28"/>
          <w:szCs w:val="28"/>
        </w:rPr>
      </w:pPr>
      <w:r>
        <w:rPr>
          <w:rFonts w:ascii="Cambria" w:hAnsi="Cambria"/>
          <w:sz w:val="28"/>
          <w:szCs w:val="28"/>
        </w:rPr>
        <w:t xml:space="preserve">februar </w:t>
      </w:r>
      <w:r w:rsidRPr="00A807EC">
        <w:rPr>
          <w:rFonts w:ascii="Cambria" w:hAnsi="Cambria"/>
          <w:sz w:val="28"/>
          <w:szCs w:val="28"/>
        </w:rPr>
        <w:t>202</w:t>
      </w:r>
      <w:r>
        <w:rPr>
          <w:rFonts w:ascii="Cambria" w:hAnsi="Cambria"/>
          <w:sz w:val="28"/>
          <w:szCs w:val="28"/>
        </w:rPr>
        <w:t>2</w:t>
      </w:r>
    </w:p>
    <w:p w14:paraId="53A3E23C" w14:textId="6C44C127" w:rsidR="009461B4" w:rsidRDefault="009461B4" w:rsidP="009461B4">
      <w:pPr>
        <w:tabs>
          <w:tab w:val="left" w:pos="3920"/>
          <w:tab w:val="center" w:pos="4819"/>
        </w:tabs>
        <w:rPr>
          <w:rFonts w:ascii="Cambria" w:hAnsi="Cambria"/>
          <w:sz w:val="24"/>
          <w:szCs w:val="24"/>
        </w:rPr>
      </w:pPr>
      <w:r w:rsidRPr="00EE5895">
        <w:rPr>
          <w:rFonts w:ascii="Cambria" w:hAnsi="Cambria"/>
          <w:sz w:val="24"/>
          <w:szCs w:val="24"/>
        </w:rPr>
        <w:t>Kære Polarstjerner</w:t>
      </w:r>
    </w:p>
    <w:p w14:paraId="24B2E02B" w14:textId="050E300E" w:rsidR="009461B4" w:rsidRDefault="009461B4" w:rsidP="009461B4">
      <w:pPr>
        <w:tabs>
          <w:tab w:val="left" w:pos="3920"/>
          <w:tab w:val="center" w:pos="4819"/>
        </w:tabs>
        <w:rPr>
          <w:rFonts w:ascii="Cambria" w:hAnsi="Cambria"/>
          <w:sz w:val="24"/>
          <w:szCs w:val="24"/>
        </w:rPr>
      </w:pPr>
      <w:r>
        <w:rPr>
          <w:rFonts w:ascii="Cambria" w:hAnsi="Cambria"/>
          <w:sz w:val="24"/>
          <w:szCs w:val="24"/>
        </w:rPr>
        <w:t>Kyndelmisse venter forude, men hvidt foroven og forneden må vi kigge langt efter! Det gør det måske lidt nemmere at holde spejdermøder udendørs, men til gengæld mangler vi lidt sneen til at lyse op! Dejligt, at vi trods alt går lysere tider i møde.</w:t>
      </w:r>
    </w:p>
    <w:p w14:paraId="3F58737E" w14:textId="2033319B" w:rsidR="009461B4" w:rsidRDefault="009461B4" w:rsidP="009461B4">
      <w:pPr>
        <w:tabs>
          <w:tab w:val="left" w:pos="3920"/>
          <w:tab w:val="center" w:pos="4819"/>
        </w:tabs>
        <w:rPr>
          <w:rFonts w:ascii="Cambria" w:hAnsi="Cambria"/>
          <w:sz w:val="24"/>
          <w:szCs w:val="24"/>
        </w:rPr>
      </w:pPr>
      <w:r>
        <w:rPr>
          <w:rFonts w:ascii="Cambria" w:hAnsi="Cambria"/>
          <w:sz w:val="24"/>
          <w:szCs w:val="24"/>
        </w:rPr>
        <w:t>Alle grene er kommet godt i gang efter juleferien</w:t>
      </w:r>
      <w:r w:rsidR="00531E07">
        <w:rPr>
          <w:rFonts w:ascii="Cambria" w:hAnsi="Cambria"/>
          <w:sz w:val="24"/>
          <w:szCs w:val="24"/>
        </w:rPr>
        <w:t>, og der planlægges ture ila foråret. Det burde kunne lade sig gøre i år! Vi vil nok mærke et øget fravær af både spejdere og ledere den næste måneds tid, så håber vi at alt kører efter planen. Skal vi aldrig høre om Covid mere, skal der ikke lyde nogen klage herfra!</w:t>
      </w:r>
    </w:p>
    <w:p w14:paraId="6702C4D3" w14:textId="5D137D29" w:rsidR="0084666D" w:rsidRPr="0084666D" w:rsidRDefault="0084666D" w:rsidP="009461B4">
      <w:pPr>
        <w:tabs>
          <w:tab w:val="left" w:pos="3920"/>
          <w:tab w:val="center" w:pos="4819"/>
        </w:tabs>
        <w:rPr>
          <w:rFonts w:ascii="Cambria" w:hAnsi="Cambria"/>
          <w:b/>
          <w:bCs/>
          <w:sz w:val="24"/>
          <w:szCs w:val="24"/>
        </w:rPr>
      </w:pPr>
      <w:r w:rsidRPr="0084666D">
        <w:rPr>
          <w:rFonts w:ascii="Cambria" w:hAnsi="Cambria"/>
          <w:b/>
          <w:bCs/>
          <w:sz w:val="24"/>
          <w:szCs w:val="24"/>
        </w:rPr>
        <w:t>Grupperådsmøde- Tænkedag- Fastelavn</w:t>
      </w:r>
    </w:p>
    <w:p w14:paraId="0D800DB4" w14:textId="05E02691" w:rsidR="00531E07" w:rsidRDefault="00531E07" w:rsidP="009461B4">
      <w:pPr>
        <w:tabs>
          <w:tab w:val="left" w:pos="3920"/>
          <w:tab w:val="center" w:pos="4819"/>
        </w:tabs>
        <w:rPr>
          <w:rFonts w:ascii="Cambria" w:hAnsi="Cambria"/>
          <w:sz w:val="24"/>
          <w:szCs w:val="24"/>
        </w:rPr>
      </w:pPr>
      <w:r>
        <w:rPr>
          <w:rFonts w:ascii="Cambria" w:hAnsi="Cambria"/>
          <w:sz w:val="24"/>
          <w:szCs w:val="24"/>
        </w:rPr>
        <w:t>I vil snart modtage indbydelsen til grupperådsmøde, Tænkedag og Fastelavn d. 27/2 kl. 14-16.30. Mens forældrene er til grupperådsmøde (generalforsamling), er der Tænkedag for spejderne, og til sidst slår vi katten af tønden og spiser fastelavnsboller alle sammen. Vi håber at se rigtig mange af jer!</w:t>
      </w:r>
    </w:p>
    <w:p w14:paraId="1DAFF583" w14:textId="42C9C98F" w:rsidR="0084666D" w:rsidRDefault="00531E07" w:rsidP="0084666D">
      <w:pPr>
        <w:rPr>
          <w:sz w:val="24"/>
          <w:szCs w:val="24"/>
        </w:rPr>
      </w:pPr>
      <w:r>
        <w:rPr>
          <w:rFonts w:ascii="Cambria" w:hAnsi="Cambria"/>
          <w:sz w:val="24"/>
          <w:szCs w:val="24"/>
        </w:rPr>
        <w:t>Vi vil stadig gerne høre fra forældre, der kunne tænke sig at stille op til bestyrelsen, og dermed have indflydelse på hverdagen i gruppe</w:t>
      </w:r>
      <w:r w:rsidR="0084666D">
        <w:rPr>
          <w:rFonts w:ascii="Cambria" w:hAnsi="Cambria"/>
          <w:sz w:val="24"/>
          <w:szCs w:val="24"/>
        </w:rPr>
        <w:t xml:space="preserve">n. </w:t>
      </w:r>
      <w:r w:rsidR="002942C1">
        <w:rPr>
          <w:rFonts w:ascii="Cambria" w:hAnsi="Cambria"/>
          <w:sz w:val="24"/>
          <w:szCs w:val="24"/>
        </w:rPr>
        <w:t xml:space="preserve">Vi holder møde ca. hver anden måned. </w:t>
      </w:r>
      <w:r w:rsidR="0084666D">
        <w:rPr>
          <w:rFonts w:ascii="Cambria" w:hAnsi="Cambria"/>
          <w:sz w:val="24"/>
          <w:szCs w:val="24"/>
        </w:rPr>
        <w:t xml:space="preserve">Skriv eller ring </w:t>
      </w:r>
      <w:r w:rsidR="0084666D" w:rsidRPr="0084666D">
        <w:rPr>
          <w:rFonts w:ascii="Cambria" w:hAnsi="Cambria"/>
          <w:sz w:val="24"/>
          <w:szCs w:val="24"/>
        </w:rPr>
        <w:t xml:space="preserve">til </w:t>
      </w:r>
      <w:r w:rsidR="0084666D" w:rsidRPr="0084666D">
        <w:rPr>
          <w:sz w:val="24"/>
          <w:szCs w:val="24"/>
        </w:rPr>
        <w:t xml:space="preserve"> Liv eller Gitte på mail eller tlf (</w:t>
      </w:r>
      <w:hyperlink r:id="rId5" w:history="1">
        <w:r w:rsidR="0084666D" w:rsidRPr="0084666D">
          <w:rPr>
            <w:rStyle w:val="Hyperlink"/>
            <w:sz w:val="24"/>
            <w:szCs w:val="24"/>
          </w:rPr>
          <w:t>Liv@polarstjernen.dk</w:t>
        </w:r>
      </w:hyperlink>
      <w:r w:rsidR="0084666D" w:rsidRPr="0084666D">
        <w:rPr>
          <w:sz w:val="24"/>
          <w:szCs w:val="24"/>
        </w:rPr>
        <w:t xml:space="preserve">, 50569772- </w:t>
      </w:r>
      <w:hyperlink r:id="rId6" w:history="1">
        <w:r w:rsidR="0084666D" w:rsidRPr="0084666D">
          <w:rPr>
            <w:rStyle w:val="Hyperlink"/>
            <w:sz w:val="24"/>
            <w:szCs w:val="24"/>
          </w:rPr>
          <w:t>gitte@polarstjernen.dk</w:t>
        </w:r>
      </w:hyperlink>
      <w:r w:rsidR="0084666D" w:rsidRPr="0084666D">
        <w:rPr>
          <w:sz w:val="24"/>
          <w:szCs w:val="24"/>
        </w:rPr>
        <w:t>, 21741401)</w:t>
      </w:r>
      <w:r w:rsidR="0084666D">
        <w:rPr>
          <w:sz w:val="24"/>
          <w:szCs w:val="24"/>
        </w:rPr>
        <w:t>. INGEN skal være bange for at blive valgt til noget, de ikke har lyst til ved at møde op, så mød trygt op til grupperådsmødet og hør lidt om planerne for året, hvad der er sket i det gamle år, økonomi osv. Der vil også være et oplæg om Spejdernes Lejr 2022, hvor minier, juniorer, trop og klan deltager.</w:t>
      </w:r>
    </w:p>
    <w:p w14:paraId="43A80777" w14:textId="657B07F9" w:rsidR="0084666D" w:rsidRPr="0084666D" w:rsidRDefault="0084666D" w:rsidP="0084666D">
      <w:pPr>
        <w:rPr>
          <w:b/>
          <w:bCs/>
          <w:sz w:val="24"/>
          <w:szCs w:val="24"/>
        </w:rPr>
      </w:pPr>
      <w:r w:rsidRPr="0084666D">
        <w:rPr>
          <w:b/>
          <w:bCs/>
          <w:sz w:val="24"/>
          <w:szCs w:val="24"/>
        </w:rPr>
        <w:t>Forældreopgaver</w:t>
      </w:r>
    </w:p>
    <w:p w14:paraId="6E6FC9C2" w14:textId="41B88A13" w:rsidR="00E236C5" w:rsidRPr="00E236C5" w:rsidRDefault="0084666D" w:rsidP="00E236C5">
      <w:pPr>
        <w:tabs>
          <w:tab w:val="left" w:pos="3920"/>
          <w:tab w:val="center" w:pos="4819"/>
        </w:tabs>
        <w:rPr>
          <w:rFonts w:ascii="Cambria" w:hAnsi="Cambria"/>
          <w:b/>
          <w:bCs/>
          <w:sz w:val="24"/>
          <w:szCs w:val="24"/>
        </w:rPr>
      </w:pPr>
      <w:r>
        <w:rPr>
          <w:rFonts w:ascii="Cambria" w:hAnsi="Cambria"/>
          <w:sz w:val="24"/>
          <w:szCs w:val="24"/>
        </w:rPr>
        <w:t>Da vi er en forening af frivillige, er vi enormt afhængige af forældrenes hjælp til ting som græsslåning</w:t>
      </w:r>
      <w:r w:rsidR="00E236C5">
        <w:rPr>
          <w:rFonts w:ascii="Cambria" w:hAnsi="Cambria"/>
          <w:sz w:val="24"/>
          <w:szCs w:val="24"/>
        </w:rPr>
        <w:t xml:space="preserve"> og rengøring, småreparationer mm. Vi sætter virkelig pris på det, I kan bidrage med – og hører gerne, hvis I har en god idé til, hvordan vi bedst formidler det. Hvis I klikker ind på følgende link, kan I se opgaverne, og skrive jer på. Rengøring kan snildt foregå, mens jeres spejder er til møde! </w:t>
      </w:r>
      <w:r w:rsidR="00E236C5" w:rsidRPr="00E236C5">
        <w:rPr>
          <w:rFonts w:ascii="Cambria" w:hAnsi="Cambria"/>
          <w:b/>
          <w:bCs/>
          <w:sz w:val="24"/>
          <w:szCs w:val="24"/>
        </w:rPr>
        <w:t>Tusind tak til Mus-mor, der fik gjort rent i det meget trængende køkken</w:t>
      </w:r>
      <w:r w:rsidR="00E31EA5">
        <w:rPr>
          <w:rFonts w:ascii="Cambria" w:hAnsi="Cambria"/>
          <w:b/>
          <w:bCs/>
          <w:sz w:val="24"/>
          <w:szCs w:val="24"/>
        </w:rPr>
        <w:t>, samt til de, der har vasket viskestykker</w:t>
      </w:r>
      <w:r w:rsidR="00E31EA5" w:rsidRPr="00E31EA5">
        <w:rPr>
          <mc:AlternateContent>
            <mc:Choice Requires="w16se">
              <w:rFonts w:ascii="Cambria" w:hAnsi="Cambria"/>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0890A183" w14:textId="1B3654B2" w:rsidR="00E236C5" w:rsidRPr="00E236C5" w:rsidRDefault="00E31EA5" w:rsidP="00E236C5">
      <w:pPr>
        <w:rPr>
          <w:sz w:val="24"/>
          <w:szCs w:val="24"/>
        </w:rPr>
      </w:pPr>
      <w:hyperlink r:id="rId7" w:anchor="gid=160747268" w:history="1">
        <w:r w:rsidR="00E236C5" w:rsidRPr="00DB42CE">
          <w:rPr>
            <w:rStyle w:val="Hyperlink"/>
            <w:rFonts w:ascii="Arial" w:hAnsi="Arial" w:cs="Arial"/>
            <w:b/>
            <w:bCs/>
            <w:sz w:val="24"/>
            <w:szCs w:val="24"/>
            <w:shd w:val="clear" w:color="auto" w:fill="FFFFFF"/>
          </w:rPr>
          <w:t>https://docs.google.com/spreadsheets/d/1KQ1YbPyFjxZ2nDGKzptxJN8n8-Nr9d_hXccjRfFQ8Wg/edit#gid=160747268</w:t>
        </w:r>
      </w:hyperlink>
    </w:p>
    <w:p w14:paraId="300D3258" w14:textId="1F9EB148" w:rsidR="00E236C5" w:rsidRDefault="0093409A" w:rsidP="009461B4">
      <w:pPr>
        <w:tabs>
          <w:tab w:val="left" w:pos="3920"/>
          <w:tab w:val="center" w:pos="4819"/>
        </w:tabs>
        <w:rPr>
          <w:rFonts w:ascii="Cambria" w:hAnsi="Cambria"/>
          <w:b/>
          <w:bCs/>
          <w:sz w:val="24"/>
          <w:szCs w:val="24"/>
        </w:rPr>
      </w:pPr>
      <w:r w:rsidRPr="0093409A">
        <w:rPr>
          <w:rFonts w:ascii="Cambria" w:hAnsi="Cambria"/>
          <w:b/>
          <w:bCs/>
          <w:sz w:val="24"/>
          <w:szCs w:val="24"/>
        </w:rPr>
        <w:lastRenderedPageBreak/>
        <w:t>SL22</w:t>
      </w:r>
    </w:p>
    <w:p w14:paraId="2603E7B5" w14:textId="06167584" w:rsidR="0093409A" w:rsidRDefault="0093409A" w:rsidP="009461B4">
      <w:pPr>
        <w:tabs>
          <w:tab w:val="left" w:pos="3920"/>
          <w:tab w:val="center" w:pos="4819"/>
        </w:tabs>
        <w:rPr>
          <w:rFonts w:ascii="Cambria" w:hAnsi="Cambria"/>
          <w:sz w:val="24"/>
          <w:szCs w:val="24"/>
        </w:rPr>
      </w:pPr>
      <w:r w:rsidRPr="0093409A">
        <w:rPr>
          <w:rFonts w:ascii="Cambria" w:hAnsi="Cambria"/>
          <w:sz w:val="24"/>
          <w:szCs w:val="24"/>
        </w:rPr>
        <w:t>Vi afventer ny informationspakke fra SL22</w:t>
      </w:r>
      <w:r>
        <w:rPr>
          <w:rFonts w:ascii="Cambria" w:hAnsi="Cambria"/>
          <w:sz w:val="24"/>
          <w:szCs w:val="24"/>
        </w:rPr>
        <w:t>, men vi kan oplyse, at gruppen har besluttet at forslå at give et godt tilskud til lejren. Det kan vi gøre, fordi aktiviteterne har været færre end normalt de sidste par år, og vi håber, det kan gøre at flere har mulighed for at tage med. Det nøjagtige beløb kommer når budgettet er blevet godkendt på grupperådsmødet.</w:t>
      </w:r>
    </w:p>
    <w:p w14:paraId="26A6F769" w14:textId="40EED3B9" w:rsidR="0093409A" w:rsidRDefault="0093409A" w:rsidP="009461B4">
      <w:pPr>
        <w:tabs>
          <w:tab w:val="left" w:pos="3920"/>
          <w:tab w:val="center" w:pos="4819"/>
        </w:tabs>
        <w:rPr>
          <w:rFonts w:ascii="Cambria" w:hAnsi="Cambria"/>
          <w:b/>
          <w:bCs/>
          <w:sz w:val="24"/>
          <w:szCs w:val="24"/>
        </w:rPr>
      </w:pPr>
      <w:r w:rsidRPr="0093409A">
        <w:rPr>
          <w:rFonts w:ascii="Cambria" w:hAnsi="Cambria"/>
          <w:b/>
          <w:bCs/>
          <w:sz w:val="24"/>
          <w:szCs w:val="24"/>
        </w:rPr>
        <w:t>BørnefestiBal 2022</w:t>
      </w:r>
    </w:p>
    <w:p w14:paraId="253D3AA6" w14:textId="4269CFFA" w:rsidR="0093409A" w:rsidRDefault="00FE4631" w:rsidP="009461B4">
      <w:pPr>
        <w:tabs>
          <w:tab w:val="left" w:pos="3920"/>
          <w:tab w:val="center" w:pos="4819"/>
        </w:tabs>
        <w:rPr>
          <w:rFonts w:ascii="Cambria" w:hAnsi="Cambria"/>
          <w:sz w:val="24"/>
          <w:szCs w:val="24"/>
        </w:rPr>
      </w:pPr>
      <w:r w:rsidRPr="00FE4631">
        <w:rPr>
          <w:rFonts w:ascii="Cambria" w:hAnsi="Cambria"/>
          <w:sz w:val="24"/>
          <w:szCs w:val="24"/>
        </w:rPr>
        <w:t>Vi har tidligere tjent nogle penge ved at hjælpe til BørnefestiBal</w:t>
      </w:r>
      <w:r>
        <w:rPr>
          <w:rFonts w:ascii="Cambria" w:hAnsi="Cambria"/>
          <w:sz w:val="24"/>
          <w:szCs w:val="24"/>
        </w:rPr>
        <w:t xml:space="preserve"> i Munke Mose. I år er det d. 6/6 kl. 10-16.30. De vil gerne have, at vi stiller med 14 mand over 18 år. De, der hjælper, har gratis adgang for deres børn (og får en t-shirt!). Hvis det kunne være noget for jer at bruge en dag til at få gang i en fest, og samtidig have jeres børn med, så hører vi meget gerne fra jer</w:t>
      </w:r>
      <w:r w:rsidRPr="00FE4631">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662088A" w14:textId="64D0E43A" w:rsidR="00E236C5" w:rsidRDefault="00712B5B" w:rsidP="009461B4">
      <w:pPr>
        <w:tabs>
          <w:tab w:val="left" w:pos="3920"/>
          <w:tab w:val="center" w:pos="4819"/>
        </w:tabs>
        <w:rPr>
          <w:rFonts w:ascii="Cambria" w:hAnsi="Cambria"/>
          <w:b/>
          <w:bCs/>
          <w:sz w:val="24"/>
          <w:szCs w:val="24"/>
        </w:rPr>
      </w:pPr>
      <w:r w:rsidRPr="00712B5B">
        <w:rPr>
          <w:rFonts w:ascii="Cambria" w:hAnsi="Cambria"/>
          <w:b/>
          <w:bCs/>
          <w:sz w:val="24"/>
          <w:szCs w:val="24"/>
        </w:rPr>
        <w:t>Kommende arrangementer:</w:t>
      </w:r>
    </w:p>
    <w:p w14:paraId="3CD07ADC" w14:textId="297AC9F5" w:rsidR="00712B5B" w:rsidRPr="00712B5B" w:rsidRDefault="00712B5B" w:rsidP="009461B4">
      <w:pPr>
        <w:tabs>
          <w:tab w:val="left" w:pos="3920"/>
          <w:tab w:val="center" w:pos="4819"/>
        </w:tabs>
        <w:rPr>
          <w:rFonts w:ascii="Cambria" w:hAnsi="Cambria"/>
          <w:sz w:val="24"/>
          <w:szCs w:val="24"/>
        </w:rPr>
      </w:pPr>
      <w:r w:rsidRPr="00712B5B">
        <w:rPr>
          <w:rFonts w:ascii="Cambria" w:hAnsi="Cambria"/>
          <w:sz w:val="24"/>
          <w:szCs w:val="24"/>
        </w:rPr>
        <w:t>24. februar: ledermøde</w:t>
      </w:r>
    </w:p>
    <w:p w14:paraId="7BDF9A5B" w14:textId="66A27C5E" w:rsidR="00712B5B" w:rsidRDefault="00712B5B" w:rsidP="009461B4">
      <w:pPr>
        <w:tabs>
          <w:tab w:val="left" w:pos="3920"/>
          <w:tab w:val="center" w:pos="4819"/>
        </w:tabs>
        <w:rPr>
          <w:rFonts w:ascii="Cambria" w:hAnsi="Cambria"/>
          <w:sz w:val="24"/>
          <w:szCs w:val="24"/>
        </w:rPr>
      </w:pPr>
      <w:r w:rsidRPr="00712B5B">
        <w:rPr>
          <w:rFonts w:ascii="Cambria" w:hAnsi="Cambria"/>
          <w:sz w:val="24"/>
          <w:szCs w:val="24"/>
        </w:rPr>
        <w:t>27. februar: Grupperådsmøde, Tænkedag, Fastelavn</w:t>
      </w:r>
    </w:p>
    <w:p w14:paraId="0289FD1E" w14:textId="71510651" w:rsidR="00712B5B" w:rsidRDefault="00712B5B" w:rsidP="009461B4">
      <w:pPr>
        <w:tabs>
          <w:tab w:val="left" w:pos="3920"/>
          <w:tab w:val="center" w:pos="4819"/>
        </w:tabs>
        <w:rPr>
          <w:rFonts w:ascii="Cambria" w:hAnsi="Cambria"/>
          <w:sz w:val="24"/>
          <w:szCs w:val="24"/>
        </w:rPr>
      </w:pPr>
      <w:r>
        <w:rPr>
          <w:rFonts w:ascii="Cambria" w:hAnsi="Cambria"/>
          <w:sz w:val="24"/>
          <w:szCs w:val="24"/>
        </w:rPr>
        <w:t>20. april: Sct. Georgsdag</w:t>
      </w:r>
    </w:p>
    <w:p w14:paraId="4C6C4B7C" w14:textId="692CED71" w:rsidR="00712B5B" w:rsidRDefault="00712B5B" w:rsidP="009461B4">
      <w:pPr>
        <w:tabs>
          <w:tab w:val="left" w:pos="3920"/>
          <w:tab w:val="center" w:pos="4819"/>
        </w:tabs>
        <w:rPr>
          <w:rFonts w:ascii="Cambria" w:hAnsi="Cambria"/>
          <w:sz w:val="24"/>
          <w:szCs w:val="24"/>
        </w:rPr>
      </w:pPr>
      <w:r>
        <w:rPr>
          <w:rFonts w:ascii="Cambria" w:hAnsi="Cambria"/>
          <w:sz w:val="24"/>
          <w:szCs w:val="24"/>
        </w:rPr>
        <w:t>6. maj: Ild og øl for ledere og bestyrelse</w:t>
      </w:r>
    </w:p>
    <w:p w14:paraId="7B9DF585" w14:textId="53859403" w:rsidR="00712B5B" w:rsidRDefault="00712B5B" w:rsidP="009461B4">
      <w:pPr>
        <w:tabs>
          <w:tab w:val="left" w:pos="3920"/>
          <w:tab w:val="center" w:pos="4819"/>
        </w:tabs>
        <w:rPr>
          <w:rFonts w:ascii="Cambria" w:hAnsi="Cambria"/>
          <w:sz w:val="24"/>
          <w:szCs w:val="24"/>
        </w:rPr>
      </w:pPr>
      <w:r>
        <w:rPr>
          <w:rFonts w:ascii="Cambria" w:hAnsi="Cambria"/>
          <w:sz w:val="24"/>
          <w:szCs w:val="24"/>
        </w:rPr>
        <w:t>6. juni: BørneFestiBal</w:t>
      </w:r>
    </w:p>
    <w:p w14:paraId="468C2742" w14:textId="6ED08168" w:rsidR="00712B5B" w:rsidRDefault="00712B5B" w:rsidP="009461B4">
      <w:pPr>
        <w:tabs>
          <w:tab w:val="left" w:pos="3920"/>
          <w:tab w:val="center" w:pos="4819"/>
        </w:tabs>
        <w:rPr>
          <w:rFonts w:ascii="Cambria" w:hAnsi="Cambria"/>
          <w:sz w:val="24"/>
          <w:szCs w:val="24"/>
        </w:rPr>
      </w:pPr>
      <w:r>
        <w:rPr>
          <w:rFonts w:ascii="Cambria" w:hAnsi="Cambria"/>
          <w:sz w:val="24"/>
          <w:szCs w:val="24"/>
        </w:rPr>
        <w:t>23. juni: Sct. Hans aften</w:t>
      </w:r>
    </w:p>
    <w:p w14:paraId="50015550" w14:textId="1D473B1D" w:rsidR="00712B5B" w:rsidRDefault="00712B5B" w:rsidP="009461B4">
      <w:pPr>
        <w:tabs>
          <w:tab w:val="left" w:pos="3920"/>
          <w:tab w:val="center" w:pos="4819"/>
        </w:tabs>
        <w:rPr>
          <w:rFonts w:ascii="Cambria" w:hAnsi="Cambria"/>
          <w:sz w:val="24"/>
          <w:szCs w:val="24"/>
        </w:rPr>
      </w:pPr>
      <w:r>
        <w:rPr>
          <w:rFonts w:ascii="Cambria" w:hAnsi="Cambria"/>
          <w:sz w:val="24"/>
          <w:szCs w:val="24"/>
        </w:rPr>
        <w:t>23-31. juli: SL 22</w:t>
      </w:r>
    </w:p>
    <w:p w14:paraId="50B39875" w14:textId="45E791FB" w:rsidR="00712B5B" w:rsidRDefault="00712B5B" w:rsidP="009461B4">
      <w:pPr>
        <w:tabs>
          <w:tab w:val="left" w:pos="3920"/>
          <w:tab w:val="center" w:pos="4819"/>
        </w:tabs>
        <w:rPr>
          <w:rFonts w:ascii="Cambria" w:hAnsi="Cambria"/>
          <w:sz w:val="24"/>
          <w:szCs w:val="24"/>
        </w:rPr>
      </w:pPr>
      <w:r>
        <w:rPr>
          <w:rFonts w:ascii="Cambria" w:hAnsi="Cambria"/>
          <w:sz w:val="24"/>
          <w:szCs w:val="24"/>
        </w:rPr>
        <w:t>19.-20. august: oprykning</w:t>
      </w:r>
    </w:p>
    <w:p w14:paraId="5FD8334E" w14:textId="5E0232FB" w:rsidR="00712B5B" w:rsidRDefault="00712B5B" w:rsidP="009461B4">
      <w:pPr>
        <w:tabs>
          <w:tab w:val="left" w:pos="3920"/>
          <w:tab w:val="center" w:pos="4819"/>
        </w:tabs>
        <w:rPr>
          <w:rFonts w:ascii="Cambria" w:hAnsi="Cambria"/>
          <w:sz w:val="24"/>
          <w:szCs w:val="24"/>
        </w:rPr>
      </w:pPr>
      <w:r>
        <w:rPr>
          <w:rFonts w:ascii="Cambria" w:hAnsi="Cambria"/>
          <w:sz w:val="24"/>
          <w:szCs w:val="24"/>
        </w:rPr>
        <w:t>12.-13. november: lederweekend</w:t>
      </w:r>
    </w:p>
    <w:p w14:paraId="156AB6D4" w14:textId="04C614DB" w:rsidR="00712B5B" w:rsidRDefault="00712B5B" w:rsidP="009461B4">
      <w:pPr>
        <w:tabs>
          <w:tab w:val="left" w:pos="3920"/>
          <w:tab w:val="center" w:pos="4819"/>
        </w:tabs>
        <w:rPr>
          <w:rFonts w:ascii="Cambria" w:hAnsi="Cambria"/>
          <w:sz w:val="24"/>
          <w:szCs w:val="24"/>
        </w:rPr>
      </w:pPr>
      <w:r>
        <w:rPr>
          <w:rFonts w:ascii="Cambria" w:hAnsi="Cambria"/>
          <w:sz w:val="24"/>
          <w:szCs w:val="24"/>
        </w:rPr>
        <w:t>2.-4. december: juletur</w:t>
      </w:r>
    </w:p>
    <w:p w14:paraId="78727000" w14:textId="77777777" w:rsidR="00712B5B" w:rsidRDefault="00712B5B" w:rsidP="00712B5B">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593FB0F3" wp14:editId="7B744B57">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3E1AD15A" w14:textId="18721527" w:rsidR="00712B5B" w:rsidRDefault="004C14AF" w:rsidP="009461B4">
      <w:pPr>
        <w:tabs>
          <w:tab w:val="left" w:pos="3920"/>
          <w:tab w:val="center" w:pos="4819"/>
        </w:tabs>
        <w:rPr>
          <w:rFonts w:ascii="Cambria" w:hAnsi="Cambria"/>
          <w:sz w:val="24"/>
          <w:szCs w:val="24"/>
        </w:rPr>
      </w:pPr>
      <w:r>
        <w:rPr>
          <w:rFonts w:ascii="Cambria" w:hAnsi="Cambria"/>
          <w:sz w:val="24"/>
          <w:szCs w:val="24"/>
        </w:rPr>
        <w:t>Sigurd                       29+</w:t>
      </w:r>
      <w:r>
        <w:rPr>
          <w:rFonts w:ascii="Cambria" w:hAnsi="Cambria"/>
          <w:sz w:val="24"/>
          <w:szCs w:val="24"/>
        </w:rPr>
        <w:tab/>
        <w:t>2. februar</w:t>
      </w:r>
      <w:r>
        <w:rPr>
          <w:rFonts w:ascii="Cambria" w:hAnsi="Cambria"/>
          <w:sz w:val="24"/>
          <w:szCs w:val="24"/>
        </w:rPr>
        <w:tab/>
      </w:r>
    </w:p>
    <w:p w14:paraId="2A832C54" w14:textId="01864E2F" w:rsidR="004C14AF" w:rsidRPr="00712B5B" w:rsidRDefault="004C14AF" w:rsidP="009461B4">
      <w:pPr>
        <w:tabs>
          <w:tab w:val="left" w:pos="3920"/>
          <w:tab w:val="center" w:pos="4819"/>
        </w:tabs>
        <w:rPr>
          <w:rFonts w:ascii="Cambria" w:hAnsi="Cambria"/>
          <w:sz w:val="24"/>
          <w:szCs w:val="24"/>
        </w:rPr>
      </w:pPr>
      <w:r>
        <w:rPr>
          <w:rFonts w:ascii="Cambria" w:hAnsi="Cambria"/>
          <w:sz w:val="24"/>
          <w:szCs w:val="24"/>
        </w:rPr>
        <w:t>Ørn                            11 år</w:t>
      </w:r>
      <w:r>
        <w:rPr>
          <w:rFonts w:ascii="Cambria" w:hAnsi="Cambria"/>
          <w:sz w:val="24"/>
          <w:szCs w:val="24"/>
        </w:rPr>
        <w:tab/>
        <w:t>3. februar</w:t>
      </w:r>
    </w:p>
    <w:p w14:paraId="10A2786A" w14:textId="7BC70E70" w:rsidR="00E236C5" w:rsidRDefault="004C14AF" w:rsidP="009461B4">
      <w:pPr>
        <w:tabs>
          <w:tab w:val="left" w:pos="3920"/>
          <w:tab w:val="center" w:pos="4819"/>
        </w:tabs>
        <w:rPr>
          <w:rFonts w:ascii="Cambria" w:hAnsi="Cambria"/>
          <w:sz w:val="24"/>
          <w:szCs w:val="24"/>
        </w:rPr>
      </w:pPr>
      <w:r>
        <w:rPr>
          <w:rFonts w:ascii="Cambria" w:hAnsi="Cambria"/>
          <w:sz w:val="24"/>
          <w:szCs w:val="24"/>
        </w:rPr>
        <w:t>Jago                           19 år</w:t>
      </w:r>
      <w:r>
        <w:rPr>
          <w:rFonts w:ascii="Cambria" w:hAnsi="Cambria"/>
          <w:sz w:val="24"/>
          <w:szCs w:val="24"/>
        </w:rPr>
        <w:tab/>
        <w:t>7. februar</w:t>
      </w:r>
    </w:p>
    <w:p w14:paraId="6EC4C2FC" w14:textId="37D67C92" w:rsidR="004C14AF" w:rsidRDefault="004C14AF" w:rsidP="009461B4">
      <w:pPr>
        <w:tabs>
          <w:tab w:val="left" w:pos="3920"/>
          <w:tab w:val="center" w:pos="4819"/>
        </w:tabs>
        <w:rPr>
          <w:rFonts w:ascii="Cambria" w:hAnsi="Cambria"/>
          <w:sz w:val="24"/>
          <w:szCs w:val="24"/>
        </w:rPr>
      </w:pPr>
      <w:r>
        <w:rPr>
          <w:rFonts w:ascii="Cambria" w:hAnsi="Cambria"/>
          <w:sz w:val="24"/>
          <w:szCs w:val="24"/>
        </w:rPr>
        <w:t>Django                      20 år</w:t>
      </w:r>
      <w:r>
        <w:rPr>
          <w:rFonts w:ascii="Cambria" w:hAnsi="Cambria"/>
          <w:sz w:val="24"/>
          <w:szCs w:val="24"/>
        </w:rPr>
        <w:tab/>
        <w:t>11. februar</w:t>
      </w:r>
    </w:p>
    <w:p w14:paraId="3A75BC04" w14:textId="1E81CFFB" w:rsidR="004C14AF" w:rsidRDefault="004C14AF" w:rsidP="009461B4">
      <w:pPr>
        <w:tabs>
          <w:tab w:val="left" w:pos="3920"/>
          <w:tab w:val="center" w:pos="4819"/>
        </w:tabs>
        <w:rPr>
          <w:rFonts w:ascii="Cambria" w:hAnsi="Cambria"/>
          <w:sz w:val="24"/>
          <w:szCs w:val="24"/>
        </w:rPr>
      </w:pPr>
      <w:r>
        <w:rPr>
          <w:rFonts w:ascii="Cambria" w:hAnsi="Cambria"/>
          <w:sz w:val="24"/>
          <w:szCs w:val="24"/>
        </w:rPr>
        <w:t>Yldis                          18 år</w:t>
      </w:r>
      <w:r>
        <w:rPr>
          <w:rFonts w:ascii="Cambria" w:hAnsi="Cambria"/>
          <w:sz w:val="24"/>
          <w:szCs w:val="24"/>
        </w:rPr>
        <w:tab/>
        <w:t>11. februar</w:t>
      </w:r>
    </w:p>
    <w:p w14:paraId="517A089A" w14:textId="75149C3C" w:rsidR="004C14AF" w:rsidRDefault="004C14AF" w:rsidP="009461B4">
      <w:pPr>
        <w:tabs>
          <w:tab w:val="left" w:pos="3920"/>
          <w:tab w:val="center" w:pos="4819"/>
        </w:tabs>
        <w:rPr>
          <w:rFonts w:ascii="Cambria" w:hAnsi="Cambria"/>
          <w:sz w:val="24"/>
          <w:szCs w:val="24"/>
        </w:rPr>
      </w:pPr>
      <w:r>
        <w:rPr>
          <w:rFonts w:ascii="Cambria" w:hAnsi="Cambria"/>
          <w:sz w:val="24"/>
          <w:szCs w:val="24"/>
        </w:rPr>
        <w:t>Freddy                      14 år</w:t>
      </w:r>
      <w:r>
        <w:rPr>
          <w:rFonts w:ascii="Cambria" w:hAnsi="Cambria"/>
          <w:sz w:val="24"/>
          <w:szCs w:val="24"/>
        </w:rPr>
        <w:tab/>
        <w:t>11. februar</w:t>
      </w:r>
    </w:p>
    <w:p w14:paraId="26B89A93" w14:textId="3A725DDA" w:rsidR="004C14AF" w:rsidRDefault="004C14AF" w:rsidP="009461B4">
      <w:pPr>
        <w:tabs>
          <w:tab w:val="left" w:pos="3920"/>
          <w:tab w:val="center" w:pos="4819"/>
        </w:tabs>
        <w:rPr>
          <w:rFonts w:ascii="Cambria" w:hAnsi="Cambria"/>
          <w:sz w:val="24"/>
          <w:szCs w:val="24"/>
        </w:rPr>
      </w:pPr>
      <w:r>
        <w:rPr>
          <w:rFonts w:ascii="Cambria" w:hAnsi="Cambria"/>
          <w:sz w:val="24"/>
          <w:szCs w:val="24"/>
        </w:rPr>
        <w:t>Zussi                          16 år</w:t>
      </w:r>
      <w:r>
        <w:rPr>
          <w:rFonts w:ascii="Cambria" w:hAnsi="Cambria"/>
          <w:sz w:val="24"/>
          <w:szCs w:val="24"/>
        </w:rPr>
        <w:tab/>
        <w:t>19. februar</w:t>
      </w:r>
    </w:p>
    <w:p w14:paraId="2314BCB0" w14:textId="50875826" w:rsidR="004C14AF" w:rsidRDefault="004C14AF" w:rsidP="009461B4">
      <w:pPr>
        <w:tabs>
          <w:tab w:val="left" w:pos="3920"/>
          <w:tab w:val="center" w:pos="4819"/>
        </w:tabs>
        <w:rPr>
          <w:rFonts w:ascii="Cambria" w:hAnsi="Cambria"/>
          <w:sz w:val="24"/>
          <w:szCs w:val="24"/>
        </w:rPr>
      </w:pPr>
      <w:r>
        <w:rPr>
          <w:rFonts w:ascii="Cambria" w:hAnsi="Cambria"/>
          <w:sz w:val="24"/>
          <w:szCs w:val="24"/>
        </w:rPr>
        <w:t>Sne                             13 år</w:t>
      </w:r>
      <w:r>
        <w:rPr>
          <w:rFonts w:ascii="Cambria" w:hAnsi="Cambria"/>
          <w:sz w:val="24"/>
          <w:szCs w:val="24"/>
        </w:rPr>
        <w:tab/>
        <w:t>23. februar</w:t>
      </w:r>
    </w:p>
    <w:p w14:paraId="3B043C51" w14:textId="77777777" w:rsidR="00531E07" w:rsidRDefault="00531E07" w:rsidP="009461B4">
      <w:pPr>
        <w:tabs>
          <w:tab w:val="left" w:pos="3920"/>
          <w:tab w:val="center" w:pos="4819"/>
        </w:tabs>
        <w:rPr>
          <w:rFonts w:ascii="Cambria" w:hAnsi="Cambria"/>
          <w:sz w:val="24"/>
          <w:szCs w:val="24"/>
        </w:rPr>
      </w:pPr>
    </w:p>
    <w:p w14:paraId="5F6C16D6" w14:textId="77777777" w:rsidR="009461B4" w:rsidRDefault="009461B4"/>
    <w:sectPr w:rsidR="009461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B4"/>
    <w:rsid w:val="002942C1"/>
    <w:rsid w:val="004C14AF"/>
    <w:rsid w:val="00531E07"/>
    <w:rsid w:val="00625A79"/>
    <w:rsid w:val="00712B5B"/>
    <w:rsid w:val="0084666D"/>
    <w:rsid w:val="0093409A"/>
    <w:rsid w:val="009461B4"/>
    <w:rsid w:val="00C8601E"/>
    <w:rsid w:val="00E236C5"/>
    <w:rsid w:val="00E31EA5"/>
    <w:rsid w:val="00FE46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5046"/>
  <w15:chartTrackingRefBased/>
  <w15:docId w15:val="{ACF96598-93E0-47E4-9466-1E060E9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4666D"/>
    <w:rPr>
      <w:color w:val="0563C1" w:themeColor="hyperlink"/>
      <w:u w:val="single"/>
    </w:rPr>
  </w:style>
  <w:style w:type="paragraph" w:styleId="Listeafsnit">
    <w:name w:val="List Paragraph"/>
    <w:basedOn w:val="Normal"/>
    <w:uiPriority w:val="34"/>
    <w:qFormat/>
    <w:rsid w:val="00E236C5"/>
    <w:pPr>
      <w:ind w:left="720"/>
      <w:contextualSpacing/>
    </w:pPr>
  </w:style>
  <w:style w:type="character" w:styleId="Ulstomtale">
    <w:name w:val="Unresolved Mention"/>
    <w:basedOn w:val="Standardskrifttypeiafsnit"/>
    <w:uiPriority w:val="99"/>
    <w:semiHidden/>
    <w:unhideWhenUsed/>
    <w:rsid w:val="00E2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docs.google.com/spreadsheets/d/1KQ1YbPyFjxZ2nDGKzptxJN8n8-Nr9d_hXccjRfFQ8Wg/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tte@polarstjernen.dk" TargetMode="External"/><Relationship Id="rId11" Type="http://schemas.openxmlformats.org/officeDocument/2006/relationships/theme" Target="theme/theme1.xml"/><Relationship Id="rId5" Type="http://schemas.openxmlformats.org/officeDocument/2006/relationships/hyperlink" Target="mailto:Liv@polarstjernen.d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xhere.com/en/photo/90035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551</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5</cp:revision>
  <dcterms:created xsi:type="dcterms:W3CDTF">2022-01-29T10:40:00Z</dcterms:created>
  <dcterms:modified xsi:type="dcterms:W3CDTF">2022-01-30T15:03:00Z</dcterms:modified>
</cp:coreProperties>
</file>